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bookmarkStart w:id="0" w:name="_GoBack"/>
      <w:bookmarkEnd w:id="0"/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B01A9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6</w:t>
      </w:r>
    </w:p>
    <w:p w:rsidR="001C0F35" w:rsidRPr="00E226C9" w:rsidRDefault="001C0F35" w:rsidP="00C23DF5">
      <w:pPr>
        <w:rPr>
          <w:rFonts w:asciiTheme="minorHAnsi" w:hAnsiTheme="minorHAnsi"/>
          <w:b/>
          <w:color w:val="002060"/>
          <w:sz w:val="22"/>
          <w:szCs w:val="22"/>
        </w:rPr>
      </w:pPr>
    </w:p>
    <w:p w:rsidR="00C23DF5" w:rsidRPr="00E226C9" w:rsidRDefault="00027303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E226C9">
        <w:rPr>
          <w:rFonts w:asciiTheme="minorHAnsi" w:hAnsiTheme="minorHAnsi"/>
          <w:b/>
          <w:color w:val="002060"/>
          <w:sz w:val="22"/>
          <w:szCs w:val="22"/>
        </w:rPr>
        <w:t xml:space="preserve">CIG </w:t>
      </w:r>
      <w:r w:rsidR="00743929" w:rsidRPr="00E226C9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  <w:r w:rsidR="00CD602A" w:rsidRPr="00E226C9">
        <w:rPr>
          <w:rFonts w:asciiTheme="minorHAnsi" w:hAnsiTheme="minorHAnsi"/>
          <w:b/>
          <w:color w:val="002060"/>
          <w:sz w:val="22"/>
          <w:szCs w:val="22"/>
        </w:rPr>
        <w:t>7316197CBF</w:t>
      </w:r>
    </w:p>
    <w:p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80E5D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E226C9">
        <w:rPr>
          <w:rFonts w:asciiTheme="minorHAnsi" w:hAnsiTheme="minorHAnsi"/>
          <w:b/>
          <w:smallCaps/>
          <w:color w:val="002060"/>
          <w:sz w:val="28"/>
          <w:szCs w:val="28"/>
        </w:rPr>
        <w:t>Consiglio</w:t>
      </w:r>
      <w:r w:rsidRPr="00980E5D">
        <w:rPr>
          <w:rFonts w:asciiTheme="minorHAnsi" w:hAnsiTheme="minorHAnsi"/>
          <w:b/>
          <w:smallCaps/>
          <w:color w:val="002060"/>
          <w:sz w:val="28"/>
          <w:szCs w:val="28"/>
        </w:rPr>
        <w:t xml:space="preserve"> Regionale della Campania</w:t>
      </w:r>
    </w:p>
    <w:p w:rsidR="00C23DF5" w:rsidRPr="00980E5D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980E5D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BF3D5C" w:rsidRPr="00980E5D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12213E" w:rsidRPr="00980E5D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BF3D5C" w:rsidRPr="00980E5D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3A3440" w:rsidRPr="00980E5D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r w:rsidRPr="00980E5D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80E5D">
        <w:rPr>
          <w:rFonts w:asciiTheme="minorHAnsi" w:hAnsiTheme="minorHAnsi" w:cs="Times New Roman"/>
          <w:color w:val="002060"/>
          <w:sz w:val="22"/>
          <w:szCs w:val="22"/>
        </w:rPr>
        <w:tab/>
      </w:r>
      <w:r w:rsidR="003A3440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PROCEDURA </w:t>
      </w:r>
      <w:r w:rsidR="004A70F3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>APERT</w:t>
      </w:r>
      <w:r w:rsidR="003A3440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A PER </w:t>
      </w:r>
      <w:r w:rsidR="004A70F3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>L’</w:t>
      </w:r>
      <w:r w:rsidR="003A3440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>AFFIDAMENTO</w:t>
      </w:r>
      <w:r w:rsidR="004A70F3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TRIENNALE DEL </w:t>
      </w:r>
      <w:r w:rsidR="003A3440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4A70F3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SERVIZIO DI </w:t>
      </w:r>
      <w:r w:rsidR="00CF5D0F">
        <w:rPr>
          <w:rFonts w:asciiTheme="minorHAnsi" w:hAnsiTheme="minorHAnsi"/>
          <w:b/>
          <w:smallCaps/>
          <w:color w:val="002060"/>
          <w:sz w:val="24"/>
          <w:szCs w:val="24"/>
        </w:rPr>
        <w:t>RECEPTION</w:t>
      </w:r>
      <w:r w:rsidR="004A70F3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80179D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PRESSO </w:t>
      </w:r>
      <w:r w:rsidR="004A70F3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>LE SEDI DEL CONSIGLIO REGIONALE DELLA CAMPANIA</w:t>
      </w:r>
      <w:r w:rsidR="003A3440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E9713D" w:rsidRDefault="00E9713D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E9713D" w:rsidRDefault="00E9713D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E9713D" w:rsidRDefault="00E9713D" w:rsidP="00627DC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RESA DAI 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SOGGETTI </w:t>
      </w:r>
      <w:r w:rsidR="00CB01A9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DELEGA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TI</w:t>
      </w:r>
    </w:p>
    <w:p w:rsidR="00613B51" w:rsidRPr="00E9713D" w:rsidRDefault="00E9713D" w:rsidP="00E9713D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 RAPPRESENTARE LEG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ALMENTE L'IMPRESA</w:t>
      </w:r>
    </w:p>
    <w:p w:rsidR="00613B51" w:rsidRPr="00D942A9" w:rsidRDefault="00613B51" w:rsidP="00613B51">
      <w:pPr>
        <w:pStyle w:val="Testonormale2"/>
        <w:rPr>
          <w:rFonts w:asciiTheme="minorHAnsi" w:hAnsiTheme="minorHAnsi" w:cs="Times New Roman"/>
          <w:sz w:val="22"/>
          <w:szCs w:val="22"/>
        </w:rPr>
      </w:pPr>
      <w:r w:rsidRPr="00D942A9">
        <w:rPr>
          <w:rFonts w:asciiTheme="minorHAnsi" w:hAnsiTheme="minorHAnsi" w:cs="Times New Roman"/>
          <w:b/>
          <w:sz w:val="22"/>
          <w:szCs w:val="22"/>
        </w:rPr>
        <w:tab/>
      </w:r>
      <w:r w:rsidRPr="00D942A9">
        <w:rPr>
          <w:rFonts w:asciiTheme="minorHAnsi" w:hAnsiTheme="minorHAnsi" w:cs="Times New Roman"/>
          <w:b/>
          <w:sz w:val="22"/>
          <w:szCs w:val="22"/>
        </w:rPr>
        <w:tab/>
      </w:r>
    </w:p>
    <w:p w:rsidR="00613B51" w:rsidRPr="00D942A9" w:rsidRDefault="00613B51" w:rsidP="00613B51">
      <w:pPr>
        <w:rPr>
          <w:rFonts w:asciiTheme="minorHAnsi" w:hAnsiTheme="minorHAnsi"/>
          <w:sz w:val="22"/>
          <w:szCs w:val="22"/>
        </w:rPr>
      </w:pPr>
    </w:p>
    <w:p w:rsidR="00980E5D" w:rsidRPr="00754B62" w:rsidRDefault="00980E5D" w:rsidP="00980E5D">
      <w:pPr>
        <w:pStyle w:val="Testonormale2"/>
        <w:rPr>
          <w:rFonts w:asciiTheme="minorHAnsi" w:hAnsiTheme="minorHAnsi" w:cs="Times New Roman"/>
          <w:b/>
          <w:sz w:val="22"/>
          <w:szCs w:val="22"/>
        </w:rPr>
      </w:pPr>
    </w:p>
    <w:p w:rsidR="00980E5D" w:rsidRPr="00754B62" w:rsidRDefault="00980E5D" w:rsidP="00980E5D">
      <w:pPr>
        <w:rPr>
          <w:rFonts w:asciiTheme="minorHAnsi" w:hAnsiTheme="minorHAnsi"/>
          <w:sz w:val="22"/>
          <w:szCs w:val="22"/>
        </w:rPr>
      </w:pP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:rsidR="00627DC2" w:rsidRPr="008B61BB" w:rsidRDefault="00627DC2" w:rsidP="00627DC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627DC2" w:rsidRPr="008B61BB" w:rsidRDefault="00627DC2" w:rsidP="00627DC2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…….…..)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980E5D" w:rsidRPr="000F6FDC" w:rsidRDefault="00627DC2" w:rsidP="00627DC2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Codice Fiscale </w:t>
      </w:r>
      <w:r w:rsidRPr="00627DC2">
        <w:rPr>
          <w:rFonts w:ascii="Arial" w:hAnsi="Arial" w:cs="Arial"/>
          <w:color w:val="0F243E" w:themeColor="text2" w:themeShade="80"/>
          <w:sz w:val="20"/>
          <w:szCs w:val="22"/>
        </w:rPr>
        <w:t xml:space="preserve">|__|__|__|__|__|__|__|__|__|__|__|__|__|__|__|__|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……………….</w:t>
      </w:r>
    </w:p>
    <w:p w:rsidR="00980E5D" w:rsidRPr="000F6FDC" w:rsidRDefault="00980E5D" w:rsidP="00627DC2">
      <w:pPr>
        <w:pStyle w:val="Corpodeltesto2"/>
        <w:spacing w:before="240" w:line="240" w:lineRule="auto"/>
        <w:ind w:left="0"/>
        <w:rPr>
          <w:rFonts w:asciiTheme="minorHAnsi" w:hAnsiTheme="minorHAnsi" w:cs="Times New Roman"/>
          <w:bCs/>
          <w:color w:val="002060"/>
          <w:sz w:val="22"/>
          <w:szCs w:val="22"/>
        </w:rPr>
      </w:pP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ai sensi degli articoli 46 e 47 del d.P.R. n. 445/2000 e consapevole delle sanzioni penali previste dall’art. 76 del d.P.R. n. 445/2000 previste per le ipotesi di falsità in atti e dichiarazioni mendaci: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980E5D" w:rsidRPr="000F6FDC" w:rsidRDefault="00980E5D" w:rsidP="00980E5D">
      <w:pPr>
        <w:rPr>
          <w:rFonts w:asciiTheme="minorHAnsi" w:hAnsiTheme="minorHAnsi"/>
          <w:b/>
          <w:color w:val="002060"/>
          <w:sz w:val="22"/>
          <w:szCs w:val="22"/>
        </w:rPr>
      </w:pPr>
    </w:p>
    <w:p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non ricadere in alcuna delle fattispecie di cui all’art. 80 comma 1 del D.Lgs. 50/2016;</w:t>
      </w:r>
    </w:p>
    <w:p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aver avuto le seguenti sentenze per le quali ha beneficiato della non menzione: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Sent. n. </w:t>
      </w:r>
      <w:r w:rsidR="00627DC2">
        <w:rPr>
          <w:rFonts w:ascii="Arial" w:hAnsi="Arial" w:cs="Arial"/>
          <w:color w:val="0F243E" w:themeColor="text2" w:themeShade="80"/>
        </w:rPr>
        <w:t>………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emessa da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E648EB">
        <w:rPr>
          <w:rFonts w:ascii="Arial" w:hAnsi="Arial" w:cs="Arial"/>
          <w:color w:val="0F243E" w:themeColor="text2" w:themeShade="80"/>
        </w:rPr>
        <w:t>………</w:t>
      </w:r>
      <w:r w:rsidR="00627DC2">
        <w:rPr>
          <w:rFonts w:ascii="Arial" w:hAnsi="Arial" w:cs="Arial"/>
          <w:color w:val="0F243E" w:themeColor="text2" w:themeShade="80"/>
        </w:rPr>
        <w:t>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per </w:t>
      </w:r>
      <w:r w:rsidR="00627DC2">
        <w:rPr>
          <w:rFonts w:ascii="Arial" w:hAnsi="Arial" w:cs="Arial"/>
          <w:color w:val="0F243E" w:themeColor="text2" w:themeShade="80"/>
        </w:rPr>
        <w:t>……………………………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Pr="000F6FDC">
        <w:rPr>
          <w:rFonts w:asciiTheme="minorHAnsi" w:hAnsiTheme="minorHAnsi"/>
          <w:color w:val="002060"/>
          <w:sz w:val="22"/>
          <w:szCs w:val="22"/>
        </w:rPr>
        <w:t>;</w:t>
      </w:r>
    </w:p>
    <w:p w:rsidR="00861F4E" w:rsidRDefault="00E648EB" w:rsidP="00E648EB">
      <w:pPr>
        <w:tabs>
          <w:tab w:val="decimal" w:pos="-1701"/>
        </w:tabs>
        <w:spacing w:before="120" w:after="120"/>
        <w:jc w:val="center"/>
        <w:rPr>
          <w:rFonts w:asciiTheme="minorHAnsi" w:hAnsiTheme="minorHAnsi"/>
          <w:color w:val="002060"/>
          <w:sz w:val="22"/>
          <w:szCs w:val="22"/>
        </w:rPr>
      </w:pPr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lastRenderedPageBreak/>
        <w:t>oppure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dichiara, pur ricadendo n</w:t>
      </w:r>
      <w:r w:rsidR="00BE4FFD">
        <w:rPr>
          <w:rFonts w:asciiTheme="minorHAnsi" w:hAnsiTheme="minorHAnsi"/>
          <w:color w:val="002060"/>
          <w:sz w:val="22"/>
          <w:szCs w:val="22"/>
        </w:rPr>
        <w:t>ella fattispecie di cui all’art</w:t>
      </w:r>
      <w:r w:rsidRPr="000F6FDC">
        <w:rPr>
          <w:rFonts w:asciiTheme="minorHAnsi" w:hAnsiTheme="minorHAnsi"/>
          <w:color w:val="002060"/>
          <w:sz w:val="22"/>
          <w:szCs w:val="22"/>
        </w:rPr>
        <w:t>. 80, comma 1: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1)  che il reato è stato depenalizzato; 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2)  è intervenuta la riabilitazione; 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3)  il reato è stato dichiarato estinto dopo la condanna;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4)  la condanna è stata revocata; </w:t>
      </w:r>
    </w:p>
    <w:p w:rsidR="00861F4E" w:rsidRDefault="00E648EB" w:rsidP="00BE4FFD">
      <w:pPr>
        <w:tabs>
          <w:tab w:val="decimal" w:pos="-1701"/>
        </w:tabs>
        <w:spacing w:before="120" w:after="120"/>
        <w:jc w:val="center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ricadendo nella fattispecie di cui all’art. 80, comma 1:</w:t>
      </w:r>
    </w:p>
    <w:p w:rsidR="00980E5D" w:rsidRPr="000F6FDC" w:rsidRDefault="00980E5D" w:rsidP="00861F4E">
      <w:pPr>
        <w:tabs>
          <w:tab w:val="decimal" w:pos="-1701"/>
        </w:tabs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</w:t>
      </w:r>
      <w:r w:rsidR="00BE4FFD">
        <w:rPr>
          <w:rFonts w:asciiTheme="minorHAnsi" w:hAnsiTheme="minorHAnsi"/>
          <w:color w:val="002060"/>
          <w:sz w:val="22"/>
          <w:szCs w:val="22"/>
        </w:rPr>
        <w:t>eato, o al comma 5 dell’art. 80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tabs>
          <w:tab w:val="decimal" w:pos="-1701"/>
        </w:tabs>
        <w:jc w:val="center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E648EB" w:rsidRPr="00AB3131" w:rsidRDefault="00980E5D" w:rsidP="00E648EB">
      <w:pPr>
        <w:pStyle w:val="Corpodeltesto31"/>
        <w:tabs>
          <w:tab w:val="left" w:pos="993"/>
        </w:tabs>
        <w:rPr>
          <w:rFonts w:ascii="Arial" w:hAnsi="Arial" w:cs="Arial"/>
          <w:i w:val="0"/>
          <w:color w:val="0F243E" w:themeColor="text2" w:themeShade="80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648EB" w:rsidRPr="00AB3131">
        <w:rPr>
          <w:rFonts w:ascii="Arial" w:hAnsi="Arial" w:cs="Arial"/>
          <w:i w:val="0"/>
          <w:color w:val="0F243E" w:themeColor="text2" w:themeShade="80"/>
        </w:rPr>
        <w:t>………………………………………………………………</w:t>
      </w:r>
      <w:r w:rsidR="00627DC2">
        <w:rPr>
          <w:rFonts w:ascii="Arial" w:hAnsi="Arial" w:cs="Arial"/>
          <w:i w:val="0"/>
          <w:color w:val="0F243E" w:themeColor="text2" w:themeShade="80"/>
        </w:rPr>
        <w:t>…………..……….………......</w:t>
      </w:r>
    </w:p>
    <w:p w:rsidR="00980E5D" w:rsidRPr="000F6FDC" w:rsidRDefault="00E648EB" w:rsidP="00E648EB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AB3131">
        <w:rPr>
          <w:rFonts w:ascii="Arial" w:hAnsi="Arial" w:cs="Arial"/>
          <w:color w:val="0F243E" w:themeColor="text2" w:themeShade="80"/>
        </w:rPr>
        <w:t>……………………..…………………………………</w:t>
      </w:r>
      <w:r w:rsidR="00627DC2">
        <w:rPr>
          <w:rFonts w:ascii="Arial" w:hAnsi="Arial" w:cs="Arial"/>
          <w:color w:val="0F243E" w:themeColor="text2" w:themeShade="80"/>
        </w:rPr>
        <w:t>……..……………..……….………..…...........</w:t>
      </w:r>
      <w:r w:rsidRPr="00AB3131">
        <w:rPr>
          <w:rFonts w:ascii="Arial" w:hAnsi="Arial" w:cs="Arial"/>
          <w:color w:val="0F243E" w:themeColor="text2" w:themeShade="80"/>
        </w:rPr>
        <w:t>.....………..………………………………………</w:t>
      </w:r>
      <w:r w:rsidR="00627DC2">
        <w:rPr>
          <w:rFonts w:ascii="Arial" w:hAnsi="Arial" w:cs="Arial"/>
          <w:color w:val="0F243E" w:themeColor="text2" w:themeShade="80"/>
        </w:rPr>
        <w:t>………..……….……….…....</w:t>
      </w:r>
      <w:r w:rsidRPr="00AB3131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:rsidR="00980E5D" w:rsidRPr="00861F4E" w:rsidRDefault="00980E5D" w:rsidP="00980E5D">
      <w:pPr>
        <w:tabs>
          <w:tab w:val="decimal" w:pos="-1701"/>
        </w:tabs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>(N.B.: Se la stazione appaltante ritiene che le misure di cui al punto precedente siano sufficienti, l'operatore economico non è escluso della procedura d'appalto; viceversa dell'esclusione viene data motivata comunicazione all'operatore economico).</w:t>
      </w:r>
    </w:p>
    <w:p w:rsidR="00861F4E" w:rsidRDefault="00861F4E" w:rsidP="00980E5D">
      <w:pPr>
        <w:jc w:val="both"/>
        <w:rPr>
          <w:rFonts w:asciiTheme="minorHAnsi" w:hAnsiTheme="minorHAnsi"/>
          <w:color w:val="002060"/>
          <w:sz w:val="20"/>
          <w:szCs w:val="22"/>
        </w:rPr>
      </w:pPr>
    </w:p>
    <w:p w:rsidR="00980E5D" w:rsidRPr="00861F4E" w:rsidRDefault="00980E5D" w:rsidP="00980E5D">
      <w:pPr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>Allega: copia fotostatica del documento di identità in corso di validità, ai sensi di quanto previsto dall’articolo 38, comma 3, del d.P.R. n. 445/2000.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627DC2">
      <w:pPr>
        <w:ind w:left="453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Il Dichiarante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627DC2">
      <w:pPr>
        <w:ind w:left="4253"/>
        <w:jc w:val="right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_______________________________________</w:t>
      </w:r>
    </w:p>
    <w:p w:rsidR="00980E5D" w:rsidRPr="000F6FDC" w:rsidRDefault="00980E5D" w:rsidP="00627DC2">
      <w:pPr>
        <w:tabs>
          <w:tab w:val="left" w:pos="4536"/>
        </w:tabs>
        <w:ind w:left="4536"/>
        <w:jc w:val="center"/>
        <w:rPr>
          <w:rFonts w:ascii="Book Antiqua" w:hAnsi="Book Antiqua"/>
          <w:i/>
          <w:color w:val="002060"/>
          <w:sz w:val="22"/>
          <w:szCs w:val="22"/>
        </w:rPr>
      </w:pPr>
      <w:r w:rsidRPr="000F6FDC">
        <w:rPr>
          <w:rFonts w:ascii="Book Antiqua" w:hAnsi="Book Antiqua"/>
          <w:i/>
          <w:color w:val="002060"/>
          <w:sz w:val="16"/>
          <w:szCs w:val="22"/>
        </w:rPr>
        <w:t>(firma per esteso e leggibile e timbro dell’impresa)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0F6FDC" w:rsidRDefault="000F6FDC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0F6FDC" w:rsidRDefault="000F6FDC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0F6FDC" w:rsidRDefault="000F6FDC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0F6FDC" w:rsidRDefault="000F6FDC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627DC2" w:rsidRPr="000F6FDC" w:rsidRDefault="00627DC2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AA0258" w:rsidRDefault="00980E5D" w:rsidP="00980E5D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02060"/>
          <w:sz w:val="18"/>
        </w:rPr>
      </w:pPr>
      <w:r w:rsidRPr="00627DC2">
        <w:rPr>
          <w:rFonts w:asciiTheme="minorHAnsi" w:hAnsiTheme="minorHAnsi"/>
          <w:b w:val="0"/>
          <w:i w:val="0"/>
          <w:color w:val="002060"/>
          <w:sz w:val="16"/>
        </w:rPr>
        <w:t>La dichiarazione di cui al presente allegato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muniti di poteri di rappresentanza, di direzione o di controllo o dal direttore tecnico o dal socio unico persona fisica, ovvero dal socio di maggioranza in caso di società con meno di quattro soci, se si tratta di altro tipo di società o consorzio, cessati nell’anno antecedente la pubblicazione del bando</w:t>
      </w:r>
    </w:p>
    <w:p w:rsidR="00980E5D" w:rsidRPr="000F6FDC" w:rsidRDefault="00980E5D" w:rsidP="00980E5D">
      <w:pPr>
        <w:tabs>
          <w:tab w:val="left" w:pos="142"/>
        </w:tabs>
        <w:ind w:left="142"/>
        <w:jc w:val="both"/>
        <w:rPr>
          <w:rFonts w:asciiTheme="minorHAnsi" w:hAnsiTheme="minorHAnsi"/>
          <w:color w:val="002060"/>
        </w:rPr>
      </w:pPr>
      <w:r w:rsidRPr="000F6FDC">
        <w:rPr>
          <w:rFonts w:asciiTheme="minorHAnsi" w:hAnsiTheme="minorHAnsi"/>
          <w:color w:val="002060"/>
        </w:rPr>
        <w:t xml:space="preserve"> </w:t>
      </w:r>
    </w:p>
    <w:sectPr w:rsidR="00980E5D" w:rsidRPr="000F6FDC" w:rsidSect="00627DC2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D9" w:rsidRDefault="006522D9">
      <w:r>
        <w:separator/>
      </w:r>
    </w:p>
  </w:endnote>
  <w:endnote w:type="continuationSeparator" w:id="0">
    <w:p w:rsidR="006522D9" w:rsidRDefault="0065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CB01A9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6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D9" w:rsidRDefault="006522D9">
      <w:r>
        <w:separator/>
      </w:r>
    </w:p>
  </w:footnote>
  <w:footnote w:type="continuationSeparator" w:id="0">
    <w:p w:rsidR="006522D9" w:rsidRDefault="0065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E226C9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027303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DI </w:t>
              </w:r>
              <w:r w:rsidR="00CF5D0F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RECEPTION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="006B0B60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PRESSO 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27303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6FDC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3B51"/>
    <w:rsid w:val="0061552E"/>
    <w:rsid w:val="0062218A"/>
    <w:rsid w:val="00623F17"/>
    <w:rsid w:val="006276EC"/>
    <w:rsid w:val="00627DC2"/>
    <w:rsid w:val="006331DA"/>
    <w:rsid w:val="00634AEC"/>
    <w:rsid w:val="00637188"/>
    <w:rsid w:val="006379D5"/>
    <w:rsid w:val="00643A66"/>
    <w:rsid w:val="00646ED8"/>
    <w:rsid w:val="00651AFE"/>
    <w:rsid w:val="006520ED"/>
    <w:rsid w:val="006522D9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0B60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179D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1F4E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0E5D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5C87"/>
    <w:rsid w:val="00A37423"/>
    <w:rsid w:val="00A377DD"/>
    <w:rsid w:val="00A41161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0258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E4FFD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01A9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02A"/>
    <w:rsid w:val="00CD65EB"/>
    <w:rsid w:val="00CD7B33"/>
    <w:rsid w:val="00CE236D"/>
    <w:rsid w:val="00CE2551"/>
    <w:rsid w:val="00CE4204"/>
    <w:rsid w:val="00CE4A09"/>
    <w:rsid w:val="00CE4AAE"/>
    <w:rsid w:val="00CE67FE"/>
    <w:rsid w:val="00CF5D0F"/>
    <w:rsid w:val="00D00019"/>
    <w:rsid w:val="00D01FA1"/>
    <w:rsid w:val="00D113CE"/>
    <w:rsid w:val="00D1323B"/>
    <w:rsid w:val="00D1640D"/>
    <w:rsid w:val="00D167F3"/>
    <w:rsid w:val="00D23056"/>
    <w:rsid w:val="00D33417"/>
    <w:rsid w:val="00D34A1D"/>
    <w:rsid w:val="00D44205"/>
    <w:rsid w:val="00D45363"/>
    <w:rsid w:val="00D4677E"/>
    <w:rsid w:val="00D512DD"/>
    <w:rsid w:val="00D51599"/>
    <w:rsid w:val="00D54306"/>
    <w:rsid w:val="00D54CB9"/>
    <w:rsid w:val="00D55EBD"/>
    <w:rsid w:val="00D6106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6C9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48EB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713D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C7F1-C54E-4C51-95D3-B0216232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494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Scognamiglio Michele</cp:lastModifiedBy>
  <cp:revision>14</cp:revision>
  <cp:lastPrinted>2016-11-15T11:37:00Z</cp:lastPrinted>
  <dcterms:created xsi:type="dcterms:W3CDTF">2016-11-18T11:59:00Z</dcterms:created>
  <dcterms:modified xsi:type="dcterms:W3CDTF">2017-12-14T09:29:00Z</dcterms:modified>
</cp:coreProperties>
</file>